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2F491F" w:rsidP="0072605E">
      <w:pPr>
        <w:rPr>
          <w:sz w:val="28"/>
        </w:rPr>
      </w:pPr>
      <w:r>
        <w:rPr>
          <w:noProof/>
        </w:rPr>
        <w:drawing>
          <wp:inline distT="0" distB="0" distL="0" distR="0" wp14:anchorId="30B7FF84" wp14:editId="23F67D42">
            <wp:extent cx="5943600" cy="14820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2F491F" w:rsidP="00237872">
      <w:pPr>
        <w:rPr>
          <w:sz w:val="28"/>
        </w:rPr>
      </w:pPr>
      <w:r>
        <w:rPr>
          <w:noProof/>
        </w:rPr>
        <w:drawing>
          <wp:inline distT="0" distB="0" distL="0" distR="0" wp14:anchorId="6A7649D7" wp14:editId="14AB5474">
            <wp:extent cx="5943600" cy="50666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6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B44" w:rsidRDefault="00516B44" w:rsidP="00237872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16B44" w:rsidTr="00516B44">
        <w:tc>
          <w:tcPr>
            <w:tcW w:w="9576" w:type="dxa"/>
          </w:tcPr>
          <w:p w:rsidR="00516B44" w:rsidRDefault="00516B44" w:rsidP="002F491F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42F32FC" wp14:editId="2D3E043A">
                  <wp:extent cx="5943600" cy="418084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180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B44" w:rsidRDefault="00516B44" w:rsidP="002F491F">
            <w:pPr>
              <w:jc w:val="right"/>
              <w:rPr>
                <w:sz w:val="28"/>
              </w:rPr>
            </w:pPr>
          </w:p>
        </w:tc>
      </w:tr>
      <w:tr w:rsidR="00516B44" w:rsidTr="00516B44">
        <w:tc>
          <w:tcPr>
            <w:tcW w:w="9576" w:type="dxa"/>
          </w:tcPr>
          <w:p w:rsidR="00516B44" w:rsidRDefault="00516B44" w:rsidP="00516B44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7FEB474" wp14:editId="63F9A1E0">
                  <wp:extent cx="5318760" cy="1859280"/>
                  <wp:effectExtent l="0" t="0" r="0" b="762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8760" cy="1859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F491F" w:rsidRPr="00600075" w:rsidRDefault="002F491F" w:rsidP="002F491F">
      <w:pPr>
        <w:jc w:val="right"/>
        <w:rPr>
          <w:sz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16B44" w:rsidTr="00516B44">
        <w:tc>
          <w:tcPr>
            <w:tcW w:w="9576" w:type="dxa"/>
          </w:tcPr>
          <w:p w:rsidR="00600075" w:rsidRPr="00600075" w:rsidRDefault="00516B44" w:rsidP="00600075">
            <w:pPr>
              <w:jc w:val="center"/>
              <w:rPr>
                <w:b/>
                <w:sz w:val="28"/>
              </w:rPr>
            </w:pPr>
            <w:r w:rsidRPr="00600075">
              <w:rPr>
                <w:b/>
                <w:sz w:val="28"/>
              </w:rPr>
              <w:t>Use part of the question in the answer.</w:t>
            </w:r>
          </w:p>
          <w:p w:rsidR="00516B44" w:rsidRDefault="00600075" w:rsidP="00600075">
            <w:pPr>
              <w:jc w:val="center"/>
              <w:rPr>
                <w:sz w:val="28"/>
              </w:rPr>
            </w:pPr>
            <w:r w:rsidRPr="00600075">
              <w:rPr>
                <w:b/>
                <w:sz w:val="28"/>
              </w:rPr>
              <w:t>What is the bottom part of a fraction called?</w:t>
            </w:r>
          </w:p>
        </w:tc>
      </w:tr>
      <w:tr w:rsidR="00516B44" w:rsidTr="00516B44">
        <w:tc>
          <w:tcPr>
            <w:tcW w:w="9576" w:type="dxa"/>
          </w:tcPr>
          <w:p w:rsidR="00516B44" w:rsidRDefault="00516B44" w:rsidP="002F491F">
            <w:pPr>
              <w:jc w:val="right"/>
              <w:rPr>
                <w:sz w:val="28"/>
              </w:rPr>
            </w:pPr>
          </w:p>
          <w:p w:rsidR="00600075" w:rsidRDefault="00600075" w:rsidP="002F491F">
            <w:pPr>
              <w:jc w:val="right"/>
              <w:rPr>
                <w:sz w:val="28"/>
              </w:rPr>
            </w:pPr>
          </w:p>
          <w:p w:rsidR="00600075" w:rsidRDefault="00600075" w:rsidP="002F491F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  <w:p w:rsidR="00600075" w:rsidRDefault="00600075" w:rsidP="00600075">
            <w:pPr>
              <w:rPr>
                <w:sz w:val="28"/>
              </w:rPr>
            </w:pPr>
          </w:p>
        </w:tc>
      </w:tr>
    </w:tbl>
    <w:p w:rsidR="006D71D3" w:rsidRDefault="006D71D3" w:rsidP="00600075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65C" w:rsidRDefault="00B0365C" w:rsidP="001A6E5B">
      <w:pPr>
        <w:spacing w:after="0" w:line="240" w:lineRule="auto"/>
      </w:pPr>
      <w:r>
        <w:separator/>
      </w:r>
    </w:p>
  </w:endnote>
  <w:endnote w:type="continuationSeparator" w:id="0">
    <w:p w:rsidR="00B0365C" w:rsidRDefault="00B0365C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65C" w:rsidRDefault="00B0365C" w:rsidP="001A6E5B">
      <w:pPr>
        <w:spacing w:after="0" w:line="240" w:lineRule="auto"/>
      </w:pPr>
      <w:r>
        <w:separator/>
      </w:r>
    </w:p>
  </w:footnote>
  <w:footnote w:type="continuationSeparator" w:id="0">
    <w:p w:rsidR="00B0365C" w:rsidRDefault="00B0365C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8418D1">
      <w:rPr>
        <w:rFonts w:ascii="Comic Sans MS" w:hAnsi="Comic Sans MS"/>
        <w:sz w:val="40"/>
      </w:rPr>
      <w:t>1</w:t>
    </w:r>
    <w:r w:rsidR="00237872">
      <w:rPr>
        <w:rFonts w:ascii="Comic Sans MS" w:hAnsi="Comic Sans MS"/>
        <w:sz w:val="40"/>
      </w:rPr>
      <w:t xml:space="preserve"> Day </w:t>
    </w:r>
    <w:r w:rsidR="008418D1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1AED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3DAE"/>
    <w:rsid w:val="00494825"/>
    <w:rsid w:val="0049515B"/>
    <w:rsid w:val="004B31FC"/>
    <w:rsid w:val="004B5308"/>
    <w:rsid w:val="004B7A85"/>
    <w:rsid w:val="004C1C9A"/>
    <w:rsid w:val="00516B44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00075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365C"/>
    <w:rsid w:val="00B059B5"/>
    <w:rsid w:val="00B15F90"/>
    <w:rsid w:val="00B339CF"/>
    <w:rsid w:val="00B37B3D"/>
    <w:rsid w:val="00B40E6A"/>
    <w:rsid w:val="00B67F26"/>
    <w:rsid w:val="00B7028E"/>
    <w:rsid w:val="00B92222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16B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16B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3C04C-91B8-4153-A753-F28ECC9A7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2019-06-02T09:41:00Z</dcterms:created>
  <dcterms:modified xsi:type="dcterms:W3CDTF">2021-07-13T09:17:00Z</dcterms:modified>
</cp:coreProperties>
</file>